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0E3886" w:rsidRPr="00597668" w:rsidRDefault="003E6BE7" w:rsidP="000E3886">
      <w:pPr>
        <w:rPr>
          <w:i/>
          <w:szCs w:val="24"/>
        </w:rPr>
      </w:pPr>
      <w:r>
        <w:rPr>
          <w:i/>
          <w:color w:val="999999"/>
          <w:szCs w:val="24"/>
        </w:rPr>
        <w:t>KIBRIS TÜRK BARIŞ KUVVETLERİ KOMUTANLIĞI GİRNE/KKTC</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3E6BE7" w:rsidP="003E6BE7">
      <w:pPr>
        <w:pStyle w:val="GvdeMetni"/>
        <w:rPr>
          <w:rFonts w:ascii="Times New Roman" w:hAnsi="Times New Roman"/>
          <w:szCs w:val="24"/>
        </w:rPr>
      </w:pPr>
      <w:r>
        <w:rPr>
          <w:rFonts w:ascii="Times New Roman" w:hAnsi="Times New Roman"/>
          <w:szCs w:val="24"/>
        </w:rPr>
        <w:t xml:space="preserve">                                                                                                                              </w:t>
      </w:r>
      <w:r w:rsidR="000E3886" w:rsidRPr="00287967">
        <w:rPr>
          <w:rFonts w:ascii="Times New Roman" w:hAnsi="Times New Roman"/>
          <w:szCs w:val="24"/>
        </w:rPr>
        <w:t>No:.................</w:t>
      </w:r>
    </w:p>
    <w:p w:rsidR="000E3886" w:rsidRPr="00287967" w:rsidRDefault="000E3886" w:rsidP="000E3886">
      <w:pPr>
        <w:jc w:val="both"/>
        <w:rPr>
          <w:szCs w:val="24"/>
        </w:rPr>
      </w:pPr>
    </w:p>
    <w:p w:rsidR="000E3886" w:rsidRPr="00287967" w:rsidRDefault="000E3886" w:rsidP="002F0D98">
      <w:pPr>
        <w:ind w:firstLine="708"/>
        <w:jc w:val="both"/>
        <w:rPr>
          <w:szCs w:val="24"/>
        </w:rPr>
      </w:pPr>
      <w:r w:rsidRPr="00287967">
        <w:rPr>
          <w:szCs w:val="24"/>
        </w:rPr>
        <w:t>İdarenizce ihaleye çıkarılan</w:t>
      </w:r>
      <w:r w:rsidR="00EF6745">
        <w:rPr>
          <w:szCs w:val="24"/>
        </w:rPr>
        <w:t xml:space="preserve"> </w:t>
      </w:r>
      <w:r w:rsidR="0036465E">
        <w:rPr>
          <w:szCs w:val="24"/>
        </w:rPr>
        <w:t>[</w:t>
      </w:r>
      <w:r w:rsidR="006242A1" w:rsidRPr="006242A1">
        <w:t>1980-SUN-ÇEL-0822 ALBÜM NUMARALI GARAJA EK BÖLME YAPILMASI VE ÇATI BAKIM ONARIMI</w:t>
      </w:r>
      <w:bookmarkStart w:id="0" w:name="_GoBack"/>
      <w:bookmarkEnd w:id="0"/>
      <w:r w:rsidR="0036465E" w:rsidRPr="0036465E">
        <w:rPr>
          <w:szCs w:val="24"/>
        </w:rPr>
        <w:t>]</w:t>
      </w:r>
      <w:r w:rsidR="0036465E">
        <w:rPr>
          <w:i/>
          <w:szCs w:val="24"/>
        </w:rPr>
        <w:t xml:space="preserve"> </w:t>
      </w:r>
      <w:r w:rsidRPr="00287967">
        <w:rPr>
          <w:szCs w:val="24"/>
        </w:rPr>
        <w:t xml:space="preserve">işine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 xml:space="preserve">’nın ihale dokümanı hükümlerini yerine getirmek üzere vermek zorunda olduğu geçici teminat tutarı olan </w:t>
      </w:r>
      <w:r w:rsidRPr="00287967">
        <w:rPr>
          <w:i/>
          <w:color w:val="808080"/>
          <w:sz w:val="20"/>
        </w:rPr>
        <w:t>[geçici teminatın tutarı]</w:t>
      </w:r>
      <w:r w:rsidRPr="00287967">
        <w:rPr>
          <w:szCs w:val="24"/>
        </w:rPr>
        <w:t>.</w:t>
      </w:r>
      <w:r w:rsidRPr="00287967">
        <w:rPr>
          <w:color w:val="333333"/>
          <w:szCs w:val="24"/>
        </w:rPr>
        <w:t>.</w:t>
      </w:r>
      <w:r w:rsidRPr="00287967">
        <w:rPr>
          <w:rStyle w:val="DipnotBavurusu"/>
          <w:color w:val="333333"/>
          <w:sz w:val="24"/>
          <w:szCs w:val="24"/>
        </w:rPr>
        <w:footnoteReference w:id="1"/>
      </w:r>
      <w:r w:rsidRPr="00287967">
        <w:rPr>
          <w:color w:val="FF0000"/>
          <w:szCs w:val="24"/>
        </w:rPr>
        <w:t xml:space="preserve"> </w:t>
      </w:r>
      <w:r w:rsidRPr="00287967">
        <w:rPr>
          <w:i/>
          <w:color w:val="808080"/>
          <w:sz w:val="20"/>
        </w:rPr>
        <w:t>[bankanın adı]</w:t>
      </w:r>
      <w:r w:rsidRPr="00287967">
        <w:rPr>
          <w:color w:val="FF0000"/>
          <w:szCs w:val="24"/>
        </w:rPr>
        <w:t xml:space="preserve"> </w:t>
      </w:r>
      <w:r w:rsidRPr="00287967">
        <w:rPr>
          <w:szCs w:val="24"/>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r w:rsidRPr="00287967">
        <w:rPr>
          <w:szCs w:val="24"/>
        </w:rPr>
        <w:t xml:space="preserve">nın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r w:rsidRPr="00287967">
        <w:rPr>
          <w:rFonts w:ascii="Times New Roman" w:hAnsi="Times New Roman"/>
          <w:szCs w:val="24"/>
        </w:rPr>
        <w:t>…../…../….</w:t>
      </w:r>
      <w:r w:rsidRPr="00287967">
        <w:rPr>
          <w:rStyle w:val="DipnotBavurusu"/>
          <w:rFonts w:ascii="Times New Roman" w:hAnsi="Times New Roman"/>
          <w:sz w:val="24"/>
          <w:szCs w:val="24"/>
        </w:rPr>
        <w:footnoteReference w:id="2"/>
      </w:r>
      <w:r w:rsidRPr="00287967">
        <w:rPr>
          <w:rFonts w:ascii="Times New Roman" w:hAnsi="Times New Roman"/>
          <w:szCs w:val="24"/>
        </w:rPr>
        <w:t xml:space="preserve"> tarihine </w:t>
      </w:r>
      <w:r w:rsidRPr="00287967">
        <w:rPr>
          <w:rFonts w:ascii="Times New Roman" w:hAnsi="Times New Roman"/>
          <w:spacing w:val="6"/>
          <w:szCs w:val="24"/>
        </w:rPr>
        <w:t>kadar geçerli olup, bu tarihe kadar elimize geçecek şekilde tarafınızdan yazılı tazmin talebinde bulunulmadığı takdirde hükümsüz olacaktır.</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587F" w:rsidRDefault="0035587F">
      <w:r>
        <w:separator/>
      </w:r>
    </w:p>
  </w:endnote>
  <w:endnote w:type="continuationSeparator" w:id="0">
    <w:p w:rsidR="0035587F" w:rsidRDefault="00355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587F" w:rsidRDefault="0035587F">
      <w:r>
        <w:separator/>
      </w:r>
    </w:p>
  </w:footnote>
  <w:footnote w:type="continuationSeparator" w:id="0">
    <w:p w:rsidR="0035587F" w:rsidRDefault="0035587F">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w:t>
      </w:r>
      <w:r w:rsidR="003E6BE7">
        <w:rPr>
          <w:rFonts w:ascii="Times New Roman" w:hAnsi="Times New Roman"/>
          <w:sz w:val="18"/>
          <w:szCs w:val="18"/>
        </w:rPr>
        <w:t>B</w:t>
      </w:r>
      <w:r w:rsidRPr="00287967">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73E"/>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1518"/>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6C31"/>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65E"/>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496C"/>
    <w:rsid w:val="003E61E8"/>
    <w:rsid w:val="003E6BE7"/>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213"/>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42A1"/>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3E9A"/>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5306"/>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2749"/>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14"/>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2B84"/>
    <w:rsid w:val="00C73050"/>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10E7"/>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2C22"/>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25FE"/>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3439"/>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74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2DEB"/>
    <w:rsid w:val="00F949AF"/>
    <w:rsid w:val="00F9542A"/>
    <w:rsid w:val="00F9752B"/>
    <w:rsid w:val="00FA0A68"/>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1687D0D-38C5-43FA-A902-F3F40CC82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244</Words>
  <Characters>1392</Characters>
  <Application>Microsoft Office Word</Application>
  <DocSecurity>0</DocSecurity>
  <Lines>11</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1633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BÜLENT YENİL (İKM.ALB.)(KKK)</dc:creator>
  <cp:keywords>a18c!?1475tx0099m2@0R6t+85nYz&amp;3El!K%AQx2x5hT#2O0fTr$=gWb</cp:keywords>
  <cp:lastModifiedBy>BATUHAN HASAR (TOPÇUATĞM.)(KKK)</cp:lastModifiedBy>
  <cp:revision>21</cp:revision>
  <cp:lastPrinted>2009-03-04T08:44:00Z</cp:lastPrinted>
  <dcterms:created xsi:type="dcterms:W3CDTF">2018-08-10T08:21:00Z</dcterms:created>
  <dcterms:modified xsi:type="dcterms:W3CDTF">2023-07-28T05:31:00Z</dcterms:modified>
</cp:coreProperties>
</file>